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12008" w14:textId="0976B523" w:rsidR="001B69AC" w:rsidRDefault="009031D2" w:rsidP="009031D2">
      <w:pPr>
        <w:jc w:val="righ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/>
          <w:sz w:val="22"/>
        </w:rPr>
        <w:t>2024年3月1</w:t>
      </w:r>
      <w:r w:rsidR="00D15FC3">
        <w:rPr>
          <w:rFonts w:ascii="ＭＳ Ｐ明朝" w:eastAsia="ＭＳ Ｐ明朝" w:hAnsi="ＭＳ Ｐ明朝" w:hint="eastAsia"/>
          <w:sz w:val="22"/>
        </w:rPr>
        <w:t>4</w:t>
      </w:r>
      <w:r>
        <w:rPr>
          <w:rFonts w:ascii="ＭＳ Ｐ明朝" w:eastAsia="ＭＳ Ｐ明朝" w:hAnsi="ＭＳ Ｐ明朝"/>
          <w:sz w:val="22"/>
        </w:rPr>
        <w:t>日</w:t>
      </w:r>
    </w:p>
    <w:p w14:paraId="69991039" w14:textId="77777777" w:rsidR="00D44583" w:rsidRDefault="001B69AC" w:rsidP="00D44583">
      <w:pPr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国際ロータリー第2720</w:t>
      </w:r>
    </w:p>
    <w:p w14:paraId="40358E91" w14:textId="77777777" w:rsidR="00D44583" w:rsidRDefault="00D44583" w:rsidP="00D44583">
      <w:pPr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各ロータリー</w:t>
      </w:r>
      <w:r w:rsidR="001B69AC">
        <w:rPr>
          <w:rFonts w:ascii="ＭＳ Ｐ明朝" w:eastAsia="ＭＳ Ｐ明朝" w:hAnsi="ＭＳ Ｐ明朝" w:hint="eastAsia"/>
          <w:sz w:val="22"/>
        </w:rPr>
        <w:t>クラブ会長</w:t>
      </w:r>
      <w:r>
        <w:rPr>
          <w:rFonts w:ascii="ＭＳ Ｐ明朝" w:eastAsia="ＭＳ Ｐ明朝" w:hAnsi="ＭＳ Ｐ明朝" w:hint="eastAsia"/>
          <w:sz w:val="22"/>
        </w:rPr>
        <w:t xml:space="preserve">　様</w:t>
      </w:r>
    </w:p>
    <w:p w14:paraId="336FD99F" w14:textId="7F822E42" w:rsidR="001B69AC" w:rsidRDefault="001B69AC" w:rsidP="00D44583">
      <w:pPr>
        <w:ind w:firstLineChars="2300" w:firstLine="506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 xml:space="preserve">　国際ロータリー第2720地区</w:t>
      </w:r>
    </w:p>
    <w:p w14:paraId="1D9AE27F" w14:textId="36933622" w:rsidR="001B69AC" w:rsidRDefault="001B69AC" w:rsidP="00954574">
      <w:pPr>
        <w:ind w:firstLineChars="2400" w:firstLine="528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 xml:space="preserve">ガバナー　</w:t>
      </w:r>
      <w:r w:rsidR="00954574">
        <w:rPr>
          <w:rFonts w:ascii="ＭＳ Ｐ明朝" w:eastAsia="ＭＳ Ｐ明朝" w:hAnsi="ＭＳ Ｐ明朝" w:hint="eastAsia"/>
          <w:sz w:val="22"/>
        </w:rPr>
        <w:t xml:space="preserve">　　</w:t>
      </w:r>
      <w:r>
        <w:rPr>
          <w:rFonts w:ascii="ＭＳ Ｐ明朝" w:eastAsia="ＭＳ Ｐ明朝" w:hAnsi="ＭＳ Ｐ明朝" w:hint="eastAsia"/>
          <w:sz w:val="22"/>
        </w:rPr>
        <w:t>膳所</w:t>
      </w:r>
      <w:r w:rsidR="00EA3EDA">
        <w:rPr>
          <w:rFonts w:ascii="ＭＳ Ｐ明朝" w:eastAsia="ＭＳ Ｐ明朝" w:hAnsi="ＭＳ Ｐ明朝" w:hint="eastAsia"/>
          <w:sz w:val="22"/>
        </w:rPr>
        <w:t xml:space="preserve">　</w:t>
      </w:r>
      <w:r>
        <w:rPr>
          <w:rFonts w:ascii="ＭＳ Ｐ明朝" w:eastAsia="ＭＳ Ｐ明朝" w:hAnsi="ＭＳ Ｐ明朝" w:hint="eastAsia"/>
          <w:sz w:val="22"/>
        </w:rPr>
        <w:t>和彦</w:t>
      </w:r>
    </w:p>
    <w:p w14:paraId="7C46A6D4" w14:textId="46A4865C" w:rsidR="001B69AC" w:rsidRDefault="001B69AC" w:rsidP="00775CC7">
      <w:pPr>
        <w:ind w:firstLineChars="2400" w:firstLine="5280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規定審議会　代表議員　瀧　満</w:t>
      </w:r>
    </w:p>
    <w:p w14:paraId="373DEA44" w14:textId="2A0FA5DB" w:rsidR="001B69AC" w:rsidRPr="001C5B23" w:rsidRDefault="00FB51C1" w:rsidP="001C5B23">
      <w:pPr>
        <w:jc w:val="center"/>
        <w:rPr>
          <w:rFonts w:ascii="ＭＳ Ｐ明朝" w:eastAsia="ＭＳ Ｐ明朝" w:hAnsi="ＭＳ Ｐ明朝"/>
          <w:b/>
          <w:bCs/>
          <w:sz w:val="28"/>
          <w:szCs w:val="28"/>
        </w:rPr>
      </w:pPr>
      <w:r>
        <w:rPr>
          <w:rFonts w:ascii="ＭＳ Ｐ明朝" w:eastAsia="ＭＳ Ｐ明朝" w:hAnsi="ＭＳ Ｐ明朝" w:hint="eastAsia"/>
          <w:b/>
          <w:bCs/>
          <w:sz w:val="28"/>
          <w:szCs w:val="28"/>
        </w:rPr>
        <w:t>2024</w:t>
      </w:r>
      <w:r w:rsidR="001B69AC" w:rsidRPr="001C5B23">
        <w:rPr>
          <w:rFonts w:ascii="ＭＳ Ｐ明朝" w:eastAsia="ＭＳ Ｐ明朝" w:hAnsi="ＭＳ Ｐ明朝" w:hint="eastAsia"/>
          <w:b/>
          <w:bCs/>
          <w:sz w:val="28"/>
          <w:szCs w:val="28"/>
        </w:rPr>
        <w:t>年</w:t>
      </w:r>
      <w:r w:rsidR="0036634E">
        <w:rPr>
          <w:rFonts w:ascii="ＭＳ Ｐ明朝" w:eastAsia="ＭＳ Ｐ明朝" w:hAnsi="ＭＳ Ｐ明朝" w:hint="eastAsia"/>
          <w:b/>
          <w:bCs/>
          <w:sz w:val="28"/>
          <w:szCs w:val="28"/>
        </w:rPr>
        <w:t>度</w:t>
      </w:r>
      <w:r w:rsidR="00D15FC3">
        <w:rPr>
          <w:rFonts w:ascii="ＭＳ Ｐ明朝" w:eastAsia="ＭＳ Ｐ明朝" w:hAnsi="ＭＳ Ｐ明朝" w:hint="eastAsia"/>
          <w:b/>
          <w:bCs/>
          <w:sz w:val="28"/>
          <w:szCs w:val="28"/>
        </w:rPr>
        <w:t xml:space="preserve"> </w:t>
      </w:r>
      <w:r w:rsidR="001B69AC" w:rsidRPr="001C5B23">
        <w:rPr>
          <w:rFonts w:ascii="ＭＳ Ｐ明朝" w:eastAsia="ＭＳ Ｐ明朝" w:hAnsi="ＭＳ Ｐ明朝" w:hint="eastAsia"/>
          <w:b/>
          <w:bCs/>
          <w:sz w:val="28"/>
          <w:szCs w:val="28"/>
        </w:rPr>
        <w:t>決議</w:t>
      </w:r>
      <w:r w:rsidR="001C5B23">
        <w:rPr>
          <w:rFonts w:ascii="ＭＳ Ｐ明朝" w:eastAsia="ＭＳ Ｐ明朝" w:hAnsi="ＭＳ Ｐ明朝" w:hint="eastAsia"/>
          <w:b/>
          <w:bCs/>
          <w:sz w:val="28"/>
          <w:szCs w:val="28"/>
        </w:rPr>
        <w:t>案</w:t>
      </w:r>
      <w:r>
        <w:rPr>
          <w:rFonts w:ascii="ＭＳ Ｐ明朝" w:eastAsia="ＭＳ Ｐ明朝" w:hAnsi="ＭＳ Ｐ明朝" w:hint="eastAsia"/>
          <w:b/>
          <w:bCs/>
          <w:sz w:val="28"/>
          <w:szCs w:val="28"/>
        </w:rPr>
        <w:t>提出の件</w:t>
      </w:r>
    </w:p>
    <w:p w14:paraId="39AAA5FE" w14:textId="77777777" w:rsidR="001B69AC" w:rsidRDefault="001B69AC">
      <w:pPr>
        <w:rPr>
          <w:rFonts w:ascii="ＭＳ Ｐ明朝" w:eastAsia="ＭＳ Ｐ明朝" w:hAnsi="ＭＳ Ｐ明朝"/>
          <w:sz w:val="22"/>
        </w:rPr>
      </w:pPr>
    </w:p>
    <w:p w14:paraId="342F0DE0" w14:textId="073384D5" w:rsidR="00283C9D" w:rsidRDefault="001B69AC" w:rsidP="001B69AC">
      <w:pPr>
        <w:pStyle w:val="a3"/>
      </w:pPr>
      <w:r>
        <w:rPr>
          <w:rFonts w:hint="eastAsia"/>
        </w:rPr>
        <w:t xml:space="preserve">　拝啓　</w:t>
      </w:r>
      <w:r w:rsidR="00FB51C1">
        <w:rPr>
          <w:rFonts w:hint="eastAsia"/>
        </w:rPr>
        <w:t>梅の花も満開を過ぎ、桜の季節を迎えようとしております。今年度も残り3ヶ月半となり次年度の準備共々忙しい毎日をお過ごしの</w:t>
      </w:r>
      <w:r w:rsidR="00283C9D">
        <w:rPr>
          <w:rFonts w:hint="eastAsia"/>
        </w:rPr>
        <w:t>事</w:t>
      </w:r>
      <w:r>
        <w:rPr>
          <w:rFonts w:hint="eastAsia"/>
        </w:rPr>
        <w:t>と拝察いたします。</w:t>
      </w:r>
    </w:p>
    <w:p w14:paraId="03A370DC" w14:textId="77777777" w:rsidR="009031D2" w:rsidRDefault="001B69AC" w:rsidP="0036634E">
      <w:pPr>
        <w:pStyle w:val="a3"/>
        <w:ind w:firstLineChars="100" w:firstLine="220"/>
      </w:pPr>
      <w:r>
        <w:rPr>
          <w:rFonts w:hint="eastAsia"/>
        </w:rPr>
        <w:t>さて、</w:t>
      </w:r>
      <w:r w:rsidR="00FB51C1">
        <w:rPr>
          <w:rFonts w:hint="eastAsia"/>
        </w:rPr>
        <w:t>WEBで投票が行われております決議審議会への</w:t>
      </w:r>
      <w:r w:rsidR="00704445">
        <w:rPr>
          <w:rFonts w:hint="eastAsia"/>
        </w:rPr>
        <w:t>決議案提出</w:t>
      </w:r>
      <w:r w:rsidR="0036634E">
        <w:rPr>
          <w:rFonts w:hint="eastAsia"/>
        </w:rPr>
        <w:t>期限は</w:t>
      </w:r>
      <w:r w:rsidR="00704445">
        <w:rPr>
          <w:rFonts w:hint="eastAsia"/>
        </w:rPr>
        <w:t>毎年6月30</w:t>
      </w:r>
      <w:r w:rsidR="0036634E">
        <w:rPr>
          <w:rFonts w:hint="eastAsia"/>
        </w:rPr>
        <w:t>日</w:t>
      </w:r>
      <w:r w:rsidR="00704445">
        <w:rPr>
          <w:rFonts w:hint="eastAsia"/>
        </w:rPr>
        <w:t>となっております。各クラブ</w:t>
      </w:r>
      <w:r w:rsidR="0036634E">
        <w:rPr>
          <w:rFonts w:hint="eastAsia"/>
        </w:rPr>
        <w:t>からも提出が出来ますので、提出予定のあるクラブは、</w:t>
      </w:r>
      <w:r w:rsidR="00704445">
        <w:rPr>
          <w:rFonts w:hint="eastAsia"/>
        </w:rPr>
        <w:t>下記の期限までに</w:t>
      </w:r>
      <w:r w:rsidR="0036634E">
        <w:rPr>
          <w:rFonts w:hint="eastAsia"/>
        </w:rPr>
        <w:t>地区事務所に</w:t>
      </w:r>
      <w:r w:rsidR="00704445">
        <w:rPr>
          <w:rFonts w:hint="eastAsia"/>
        </w:rPr>
        <w:t>提出</w:t>
      </w:r>
      <w:r w:rsidR="0036634E">
        <w:rPr>
          <w:rFonts w:hint="eastAsia"/>
        </w:rPr>
        <w:t>して下さい。その後に地区内での承認手続きを行い、期限</w:t>
      </w:r>
      <w:r w:rsidR="009031D2">
        <w:rPr>
          <w:rFonts w:hint="eastAsia"/>
        </w:rPr>
        <w:t>の</w:t>
      </w:r>
      <w:r w:rsidR="0036634E">
        <w:rPr>
          <w:rFonts w:hint="eastAsia"/>
        </w:rPr>
        <w:t>6月30日までにRIに提出予定です。</w:t>
      </w:r>
    </w:p>
    <w:p w14:paraId="07B8C82C" w14:textId="0A088358" w:rsidR="001B69AC" w:rsidRDefault="001B69AC" w:rsidP="0036634E">
      <w:pPr>
        <w:pStyle w:val="a3"/>
        <w:ind w:firstLineChars="100" w:firstLine="220"/>
      </w:pPr>
      <w:r>
        <w:rPr>
          <w:rFonts w:hint="eastAsia"/>
        </w:rPr>
        <w:t>提出予定があるクラブは下記の要領で提出をお願い致します。予定が無いクラブは</w:t>
      </w:r>
      <w:r w:rsidR="00B03B87">
        <w:rPr>
          <w:rFonts w:hint="eastAsia"/>
        </w:rPr>
        <w:t>特段の報告</w:t>
      </w:r>
      <w:r w:rsidR="00283C9D">
        <w:rPr>
          <w:rFonts w:hint="eastAsia"/>
        </w:rPr>
        <w:t>や</w:t>
      </w:r>
      <w:r w:rsidR="00B03B87">
        <w:rPr>
          <w:rFonts w:hint="eastAsia"/>
        </w:rPr>
        <w:t>書類の提出などは</w:t>
      </w:r>
      <w:r w:rsidR="0036634E">
        <w:rPr>
          <w:rFonts w:hint="eastAsia"/>
        </w:rPr>
        <w:t>必要ありません。</w:t>
      </w:r>
      <w:r w:rsidR="00B03B87">
        <w:rPr>
          <w:rFonts w:hint="eastAsia"/>
        </w:rPr>
        <w:t>質疑がございましたら、地区事務所迄ご連絡</w:t>
      </w:r>
      <w:r w:rsidR="0036634E">
        <w:rPr>
          <w:rFonts w:hint="eastAsia"/>
        </w:rPr>
        <w:t>下さい。</w:t>
      </w:r>
    </w:p>
    <w:p w14:paraId="0507E4A0" w14:textId="77777777" w:rsidR="001B69AC" w:rsidRDefault="001B69AC" w:rsidP="00954574">
      <w:pPr>
        <w:pStyle w:val="a5"/>
      </w:pPr>
      <w:r>
        <w:rPr>
          <w:rFonts w:hint="eastAsia"/>
        </w:rPr>
        <w:t>敬具</w:t>
      </w:r>
    </w:p>
    <w:p w14:paraId="2B42612D" w14:textId="77777777" w:rsidR="00954574" w:rsidRDefault="00954574" w:rsidP="001B69AC">
      <w:pPr>
        <w:pStyle w:val="a5"/>
      </w:pPr>
    </w:p>
    <w:p w14:paraId="300D74AA" w14:textId="4A6CAFE3" w:rsidR="00954574" w:rsidRDefault="00B03B87" w:rsidP="00775CC7">
      <w:pPr>
        <w:pStyle w:val="a7"/>
      </w:pPr>
      <w:r>
        <w:rPr>
          <w:rFonts w:hint="eastAsia"/>
        </w:rPr>
        <w:t>記</w:t>
      </w:r>
    </w:p>
    <w:p w14:paraId="1D44C6F2" w14:textId="77777777" w:rsidR="009031D2" w:rsidRPr="009031D2" w:rsidRDefault="009031D2" w:rsidP="009031D2"/>
    <w:p w14:paraId="5C890615" w14:textId="193953EC" w:rsidR="00B03B87" w:rsidRDefault="009031D2" w:rsidP="009031D2">
      <w:pPr>
        <w:ind w:firstLineChars="200" w:firstLine="420"/>
      </w:pPr>
      <w:r>
        <w:rPr>
          <w:rFonts w:hint="eastAsia"/>
        </w:rPr>
        <w:t>【</w:t>
      </w:r>
      <w:r w:rsidR="00704445">
        <w:rPr>
          <w:rFonts w:hint="eastAsia"/>
        </w:rPr>
        <w:t>決議</w:t>
      </w:r>
      <w:r w:rsidR="00B03B87">
        <w:rPr>
          <w:rFonts w:hint="eastAsia"/>
        </w:rPr>
        <w:t>審議会への</w:t>
      </w:r>
      <w:r>
        <w:rPr>
          <w:rFonts w:hint="eastAsia"/>
        </w:rPr>
        <w:t>決議</w:t>
      </w:r>
      <w:r w:rsidR="00B03B87">
        <w:rPr>
          <w:rFonts w:hint="eastAsia"/>
        </w:rPr>
        <w:t>案の提出について</w:t>
      </w:r>
      <w:r>
        <w:rPr>
          <w:rFonts w:hint="eastAsia"/>
        </w:rPr>
        <w:t>】</w:t>
      </w:r>
    </w:p>
    <w:p w14:paraId="64A40B87" w14:textId="41DA5662" w:rsidR="00283C9D" w:rsidRDefault="00283C9D" w:rsidP="00283C9D">
      <w:pPr>
        <w:pStyle w:val="a9"/>
        <w:numPr>
          <w:ilvl w:val="0"/>
          <w:numId w:val="3"/>
        </w:numPr>
        <w:ind w:leftChars="0"/>
      </w:pPr>
      <w:r>
        <w:rPr>
          <w:rFonts w:hint="eastAsia"/>
        </w:rPr>
        <w:t>提出期限：202</w:t>
      </w:r>
      <w:r w:rsidR="00704445">
        <w:rPr>
          <w:rFonts w:hint="eastAsia"/>
        </w:rPr>
        <w:t>4</w:t>
      </w:r>
      <w:r>
        <w:rPr>
          <w:rFonts w:hint="eastAsia"/>
        </w:rPr>
        <w:t>年</w:t>
      </w:r>
      <w:r w:rsidR="00704445">
        <w:rPr>
          <w:rFonts w:hint="eastAsia"/>
        </w:rPr>
        <w:t>5</w:t>
      </w:r>
      <w:r>
        <w:rPr>
          <w:rFonts w:hint="eastAsia"/>
        </w:rPr>
        <w:t>月</w:t>
      </w:r>
      <w:r w:rsidR="00704445">
        <w:rPr>
          <w:rFonts w:hint="eastAsia"/>
        </w:rPr>
        <w:t>31</w:t>
      </w:r>
      <w:r>
        <w:rPr>
          <w:rFonts w:hint="eastAsia"/>
        </w:rPr>
        <w:t>日　必着</w:t>
      </w:r>
    </w:p>
    <w:p w14:paraId="4AFD69B5" w14:textId="38039A25" w:rsidR="00283C9D" w:rsidRDefault="00283C9D" w:rsidP="00283C9D">
      <w:pPr>
        <w:pStyle w:val="a9"/>
        <w:numPr>
          <w:ilvl w:val="0"/>
          <w:numId w:val="3"/>
        </w:numPr>
        <w:ind w:leftChars="0"/>
      </w:pPr>
      <w:r>
        <w:rPr>
          <w:rFonts w:hint="eastAsia"/>
        </w:rPr>
        <w:t>提出先　：地区事務所</w:t>
      </w:r>
    </w:p>
    <w:p w14:paraId="66943656" w14:textId="266ABF67" w:rsidR="0036634E" w:rsidRDefault="0036634E" w:rsidP="00283C9D">
      <w:pPr>
        <w:pStyle w:val="a9"/>
        <w:numPr>
          <w:ilvl w:val="0"/>
          <w:numId w:val="3"/>
        </w:numPr>
        <w:ind w:leftChars="0"/>
      </w:pPr>
      <w:r>
        <w:rPr>
          <w:rFonts w:hint="eastAsia"/>
        </w:rPr>
        <w:t>書</w:t>
      </w:r>
      <w:r w:rsidR="009031D2">
        <w:rPr>
          <w:rFonts w:hint="eastAsia"/>
        </w:rPr>
        <w:t xml:space="preserve">　　</w:t>
      </w:r>
      <w:r>
        <w:rPr>
          <w:rFonts w:hint="eastAsia"/>
        </w:rPr>
        <w:t>式：決まった書式は</w:t>
      </w:r>
      <w:r w:rsidR="00DD3DAA">
        <w:rPr>
          <w:rFonts w:hint="eastAsia"/>
        </w:rPr>
        <w:t>ありませんので、内容、クラブ名を明記して頂ければ結構です。内容の詳細は下記に示す『MY　ROTERY』の内容に準じて下さい。</w:t>
      </w:r>
    </w:p>
    <w:p w14:paraId="77338216" w14:textId="0F531E26" w:rsidR="000F3A23" w:rsidRDefault="00283C9D" w:rsidP="000F3A23">
      <w:pPr>
        <w:pStyle w:val="a9"/>
        <w:numPr>
          <w:ilvl w:val="0"/>
          <w:numId w:val="3"/>
        </w:numPr>
        <w:ind w:leftChars="0"/>
      </w:pPr>
      <w:r>
        <w:rPr>
          <w:rFonts w:hint="eastAsia"/>
        </w:rPr>
        <w:t>詳細はMY　ROTARY</w:t>
      </w:r>
      <w:r w:rsidR="001C5B23">
        <w:rPr>
          <w:rFonts w:hint="eastAsia"/>
        </w:rPr>
        <w:t>の</w:t>
      </w:r>
      <w:r>
        <w:rPr>
          <w:rFonts w:hint="eastAsia"/>
        </w:rPr>
        <w:t>『審議会』に入り、</w:t>
      </w:r>
      <w:r w:rsidR="001C5B23">
        <w:rPr>
          <w:rFonts w:hint="eastAsia"/>
        </w:rPr>
        <w:t>『</w:t>
      </w:r>
      <w:r w:rsidR="00DD3DAA">
        <w:rPr>
          <w:rFonts w:hint="eastAsia"/>
        </w:rPr>
        <w:t>決議審議会</w:t>
      </w:r>
      <w:r w:rsidR="001C5B23">
        <w:rPr>
          <w:rFonts w:hint="eastAsia"/>
        </w:rPr>
        <w:t>』</w:t>
      </w:r>
      <w:r w:rsidR="00DD3DAA">
        <w:rPr>
          <w:rFonts w:hint="eastAsia"/>
        </w:rPr>
        <w:t>の頁に入って頂くと、『リソース・決議</w:t>
      </w:r>
      <w:r w:rsidR="009031D2">
        <w:rPr>
          <w:rFonts w:hint="eastAsia"/>
        </w:rPr>
        <w:t>案の提出方法</w:t>
      </w:r>
      <w:r w:rsidR="00DD3DAA">
        <w:rPr>
          <w:rFonts w:hint="eastAsia"/>
        </w:rPr>
        <w:t>』</w:t>
      </w:r>
      <w:r w:rsidR="009031D2">
        <w:rPr>
          <w:rFonts w:hint="eastAsia"/>
        </w:rPr>
        <w:t>という項目がありますので、そこをクリックすると詳しい提出方法がPDFで表示されます。それを読んで下さい。</w:t>
      </w:r>
    </w:p>
    <w:p w14:paraId="54CD2DAB" w14:textId="4B359610" w:rsidR="00775CC7" w:rsidRDefault="00704445" w:rsidP="000F3A23">
      <w:pPr>
        <w:pStyle w:val="a9"/>
        <w:numPr>
          <w:ilvl w:val="0"/>
          <w:numId w:val="3"/>
        </w:numPr>
        <w:ind w:leftChars="0"/>
      </w:pPr>
      <w:r>
        <w:rPr>
          <w:rFonts w:hint="eastAsia"/>
        </w:rPr>
        <w:t>決議</w:t>
      </w:r>
      <w:r w:rsidR="00775CC7">
        <w:rPr>
          <w:rFonts w:hint="eastAsia"/>
        </w:rPr>
        <w:t>案提出予定が無ければ、その旨の報告などは不要です。貴クラブからは無いものとして処理いたします。</w:t>
      </w:r>
    </w:p>
    <w:p w14:paraId="5AC0D0DB" w14:textId="0B665325" w:rsidR="000F3A23" w:rsidRDefault="000F3A23" w:rsidP="000F3A23"/>
    <w:p w14:paraId="1A3FF900" w14:textId="7646974E" w:rsidR="00B03B87" w:rsidRPr="001B69AC" w:rsidRDefault="00B03B87" w:rsidP="00AD47BA">
      <w:pPr>
        <w:pStyle w:val="a5"/>
      </w:pPr>
      <w:r>
        <w:rPr>
          <w:rFonts w:hint="eastAsia"/>
        </w:rPr>
        <w:t>以上</w:t>
      </w:r>
    </w:p>
    <w:sectPr w:rsidR="00B03B87" w:rsidRPr="001B69A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C4"/>
    <w:multiLevelType w:val="hybridMultilevel"/>
    <w:tmpl w:val="1ABAC03A"/>
    <w:lvl w:ilvl="0" w:tplc="0409000F">
      <w:start w:val="1"/>
      <w:numFmt w:val="decimal"/>
      <w:lvlText w:val="%1."/>
      <w:lvlJc w:val="left"/>
      <w:pPr>
        <w:ind w:left="860" w:hanging="440"/>
      </w:pPr>
    </w:lvl>
    <w:lvl w:ilvl="1" w:tplc="04090017" w:tentative="1">
      <w:start w:val="1"/>
      <w:numFmt w:val="aiueoFullWidth"/>
      <w:lvlText w:val="(%2)"/>
      <w:lvlJc w:val="left"/>
      <w:pPr>
        <w:ind w:left="13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7" w:tentative="1">
      <w:start w:val="1"/>
      <w:numFmt w:val="aiueoFullWidth"/>
      <w:lvlText w:val="(%5)"/>
      <w:lvlJc w:val="left"/>
      <w:pPr>
        <w:ind w:left="26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7" w:tentative="1">
      <w:start w:val="1"/>
      <w:numFmt w:val="aiueoFullWidth"/>
      <w:lvlText w:val="(%8)"/>
      <w:lvlJc w:val="left"/>
      <w:pPr>
        <w:ind w:left="39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40"/>
      </w:pPr>
    </w:lvl>
  </w:abstractNum>
  <w:abstractNum w:abstractNumId="1" w15:restartNumberingAfterBreak="0">
    <w:nsid w:val="1DBC79A9"/>
    <w:multiLevelType w:val="hybridMultilevel"/>
    <w:tmpl w:val="4520445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AB85EC2"/>
    <w:multiLevelType w:val="hybridMultilevel"/>
    <w:tmpl w:val="07C8D472"/>
    <w:lvl w:ilvl="0" w:tplc="04090005">
      <w:start w:val="1"/>
      <w:numFmt w:val="bullet"/>
      <w:lvlText w:val=""/>
      <w:lvlJc w:val="left"/>
      <w:pPr>
        <w:ind w:left="151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95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9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7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1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9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30" w:hanging="440"/>
      </w:pPr>
      <w:rPr>
        <w:rFonts w:ascii="Wingdings" w:hAnsi="Wingdings" w:hint="default"/>
      </w:rPr>
    </w:lvl>
  </w:abstractNum>
  <w:abstractNum w:abstractNumId="3" w15:restartNumberingAfterBreak="0">
    <w:nsid w:val="7E670832"/>
    <w:multiLevelType w:val="hybridMultilevel"/>
    <w:tmpl w:val="328EC300"/>
    <w:lvl w:ilvl="0" w:tplc="04090001">
      <w:start w:val="1"/>
      <w:numFmt w:val="bullet"/>
      <w:lvlText w:val=""/>
      <w:lvlJc w:val="left"/>
      <w:pPr>
        <w:ind w:left="151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95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9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7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1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9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30" w:hanging="440"/>
      </w:pPr>
      <w:rPr>
        <w:rFonts w:ascii="Wingdings" w:hAnsi="Wingdings" w:hint="default"/>
      </w:rPr>
    </w:lvl>
  </w:abstractNum>
  <w:num w:numId="1" w16cid:durableId="1585803642">
    <w:abstractNumId w:val="1"/>
  </w:num>
  <w:num w:numId="2" w16cid:durableId="1036471384">
    <w:abstractNumId w:val="0"/>
  </w:num>
  <w:num w:numId="3" w16cid:durableId="368264379">
    <w:abstractNumId w:val="3"/>
  </w:num>
  <w:num w:numId="4" w16cid:durableId="1806728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AC"/>
    <w:rsid w:val="00021C15"/>
    <w:rsid w:val="000F3A23"/>
    <w:rsid w:val="001B69AC"/>
    <w:rsid w:val="001C5B23"/>
    <w:rsid w:val="00283C9D"/>
    <w:rsid w:val="0036634E"/>
    <w:rsid w:val="0068332C"/>
    <w:rsid w:val="00704445"/>
    <w:rsid w:val="00775CC7"/>
    <w:rsid w:val="008E5E4B"/>
    <w:rsid w:val="009031D2"/>
    <w:rsid w:val="00954574"/>
    <w:rsid w:val="009F5161"/>
    <w:rsid w:val="00AD47BA"/>
    <w:rsid w:val="00B03B87"/>
    <w:rsid w:val="00BD7E41"/>
    <w:rsid w:val="00CB775F"/>
    <w:rsid w:val="00D15FC3"/>
    <w:rsid w:val="00D44583"/>
    <w:rsid w:val="00DD3DAA"/>
    <w:rsid w:val="00EA3EDA"/>
    <w:rsid w:val="00FB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A22D43"/>
  <w15:chartTrackingRefBased/>
  <w15:docId w15:val="{1EABA02E-A461-4601-B4D8-CFD6600D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1B69AC"/>
    <w:rPr>
      <w:rFonts w:ascii="ＭＳ Ｐ明朝" w:eastAsia="ＭＳ Ｐ明朝" w:hAnsi="ＭＳ Ｐ明朝"/>
      <w:sz w:val="22"/>
    </w:rPr>
  </w:style>
  <w:style w:type="character" w:customStyle="1" w:styleId="a4">
    <w:name w:val="挨拶文 (文字)"/>
    <w:basedOn w:val="a0"/>
    <w:link w:val="a3"/>
    <w:uiPriority w:val="99"/>
    <w:rsid w:val="001B69AC"/>
    <w:rPr>
      <w:rFonts w:ascii="ＭＳ Ｐ明朝" w:eastAsia="ＭＳ Ｐ明朝" w:hAnsi="ＭＳ Ｐ明朝"/>
      <w:sz w:val="22"/>
    </w:rPr>
  </w:style>
  <w:style w:type="paragraph" w:styleId="a5">
    <w:name w:val="Closing"/>
    <w:basedOn w:val="a"/>
    <w:link w:val="a6"/>
    <w:uiPriority w:val="99"/>
    <w:unhideWhenUsed/>
    <w:rsid w:val="001B69AC"/>
    <w:pPr>
      <w:jc w:val="right"/>
    </w:pPr>
    <w:rPr>
      <w:rFonts w:ascii="ＭＳ Ｐ明朝" w:eastAsia="ＭＳ Ｐ明朝" w:hAnsi="ＭＳ Ｐ明朝"/>
      <w:sz w:val="22"/>
    </w:rPr>
  </w:style>
  <w:style w:type="character" w:customStyle="1" w:styleId="a6">
    <w:name w:val="結語 (文字)"/>
    <w:basedOn w:val="a0"/>
    <w:link w:val="a5"/>
    <w:uiPriority w:val="99"/>
    <w:rsid w:val="001B69AC"/>
    <w:rPr>
      <w:rFonts w:ascii="ＭＳ Ｐ明朝" w:eastAsia="ＭＳ Ｐ明朝" w:hAnsi="ＭＳ Ｐ明朝"/>
      <w:sz w:val="22"/>
    </w:rPr>
  </w:style>
  <w:style w:type="paragraph" w:styleId="a7">
    <w:name w:val="Note Heading"/>
    <w:basedOn w:val="a"/>
    <w:next w:val="a"/>
    <w:link w:val="a8"/>
    <w:uiPriority w:val="99"/>
    <w:unhideWhenUsed/>
    <w:rsid w:val="00B03B87"/>
    <w:pPr>
      <w:jc w:val="center"/>
    </w:pPr>
  </w:style>
  <w:style w:type="character" w:customStyle="1" w:styleId="a8">
    <w:name w:val="記 (文字)"/>
    <w:basedOn w:val="a0"/>
    <w:link w:val="a7"/>
    <w:uiPriority w:val="99"/>
    <w:rsid w:val="00B03B87"/>
  </w:style>
  <w:style w:type="paragraph" w:styleId="a9">
    <w:name w:val="List Paragraph"/>
    <w:basedOn w:val="a"/>
    <w:uiPriority w:val="34"/>
    <w:qFormat/>
    <w:rsid w:val="00B03B8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mitsuru taki</dc:creator>
  <cp:keywords/>
  <dc:description/>
  <cp:lastModifiedBy>国際ロータリーPC2</cp:lastModifiedBy>
  <cp:revision>6</cp:revision>
  <dcterms:created xsi:type="dcterms:W3CDTF">2024-03-13T07:19:00Z</dcterms:created>
  <dcterms:modified xsi:type="dcterms:W3CDTF">2024-03-14T06:32:00Z</dcterms:modified>
</cp:coreProperties>
</file>